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F22" w:rsidRPr="003A6F22" w:rsidRDefault="003A6F22" w:rsidP="003A6F22">
      <w:pPr>
        <w:spacing w:line="560" w:lineRule="exact"/>
        <w:jc w:val="center"/>
        <w:rPr>
          <w:rFonts w:ascii="仿宋" w:eastAsia="仿宋" w:hAnsi="仿宋"/>
          <w:b/>
          <w:sz w:val="36"/>
          <w:szCs w:val="36"/>
        </w:rPr>
      </w:pPr>
      <w:r w:rsidRPr="003A6F22">
        <w:rPr>
          <w:rFonts w:ascii="仿宋" w:eastAsia="仿宋" w:hAnsi="仿宋" w:hint="eastAsia"/>
          <w:b/>
          <w:sz w:val="36"/>
          <w:szCs w:val="36"/>
        </w:rPr>
        <w:t>环境学院党委开展党史学习教育的工作方案</w:t>
      </w:r>
    </w:p>
    <w:p w:rsidR="00685B2C" w:rsidRDefault="00685B2C" w:rsidP="003A6F22">
      <w:pPr>
        <w:spacing w:line="560" w:lineRule="exact"/>
        <w:ind w:firstLineChars="200" w:firstLine="600"/>
        <w:rPr>
          <w:rFonts w:ascii="仿宋" w:eastAsia="仿宋" w:hAnsi="仿宋"/>
          <w:sz w:val="30"/>
          <w:szCs w:val="30"/>
        </w:rPr>
      </w:pPr>
    </w:p>
    <w:p w:rsidR="003A6F22" w:rsidRDefault="003A6F22" w:rsidP="003A6F22">
      <w:pPr>
        <w:spacing w:line="560" w:lineRule="exact"/>
        <w:ind w:firstLineChars="200" w:firstLine="600"/>
        <w:rPr>
          <w:rFonts w:ascii="仿宋" w:eastAsia="仿宋" w:hAnsi="仿宋"/>
          <w:sz w:val="30"/>
          <w:szCs w:val="30"/>
        </w:rPr>
      </w:pPr>
      <w:r>
        <w:rPr>
          <w:rFonts w:ascii="仿宋" w:eastAsia="仿宋" w:hAnsi="仿宋" w:hint="eastAsia"/>
          <w:sz w:val="30"/>
          <w:szCs w:val="30"/>
        </w:rPr>
        <w:t>为贯彻落</w:t>
      </w:r>
      <w:proofErr w:type="gramStart"/>
      <w:r>
        <w:rPr>
          <w:rFonts w:ascii="仿宋" w:eastAsia="仿宋" w:hAnsi="仿宋" w:hint="eastAsia"/>
          <w:sz w:val="30"/>
          <w:szCs w:val="30"/>
        </w:rPr>
        <w:t>实习近</w:t>
      </w:r>
      <w:proofErr w:type="gramEnd"/>
      <w:r>
        <w:rPr>
          <w:rFonts w:ascii="仿宋" w:eastAsia="仿宋" w:hAnsi="仿宋" w:hint="eastAsia"/>
          <w:sz w:val="30"/>
          <w:szCs w:val="30"/>
        </w:rPr>
        <w:t>平总书记在党史学习教育动员大会上的重要讲话精神和学校《河海大学党委开展党史学习教育的工作方案》（河海委发〔2021〕13</w:t>
      </w:r>
      <w:r w:rsidR="008F3D75">
        <w:rPr>
          <w:rFonts w:ascii="仿宋" w:eastAsia="仿宋" w:hAnsi="仿宋" w:hint="eastAsia"/>
          <w:sz w:val="30"/>
          <w:szCs w:val="30"/>
        </w:rPr>
        <w:t>号）</w:t>
      </w:r>
      <w:r>
        <w:rPr>
          <w:rFonts w:ascii="仿宋" w:eastAsia="仿宋" w:hAnsi="仿宋" w:hint="eastAsia"/>
          <w:sz w:val="30"/>
          <w:szCs w:val="30"/>
        </w:rPr>
        <w:t>文件要求，结合学院实际，现就我院开展党史学习教育制定如下工作方案。</w:t>
      </w:r>
    </w:p>
    <w:p w:rsidR="003A6F22" w:rsidRDefault="003A6F22" w:rsidP="003A6F22">
      <w:pPr>
        <w:spacing w:line="560" w:lineRule="exact"/>
        <w:ind w:firstLineChars="200" w:firstLine="600"/>
        <w:rPr>
          <w:rFonts w:ascii="黑体" w:eastAsia="黑体" w:hAnsi="黑体"/>
          <w:sz w:val="30"/>
          <w:szCs w:val="30"/>
        </w:rPr>
      </w:pPr>
      <w:r>
        <w:rPr>
          <w:rFonts w:ascii="黑体" w:eastAsia="黑体" w:hAnsi="黑体" w:hint="eastAsia"/>
          <w:sz w:val="30"/>
          <w:szCs w:val="30"/>
        </w:rPr>
        <w:t>一、目标要求</w:t>
      </w:r>
    </w:p>
    <w:p w:rsidR="003A6F22" w:rsidRDefault="003A6F22" w:rsidP="003A6F22">
      <w:pPr>
        <w:spacing w:line="560" w:lineRule="exact"/>
        <w:ind w:firstLineChars="200" w:firstLine="600"/>
        <w:rPr>
          <w:rFonts w:ascii="仿宋" w:eastAsia="仿宋" w:hAnsi="仿宋"/>
          <w:sz w:val="30"/>
          <w:szCs w:val="30"/>
        </w:rPr>
      </w:pPr>
      <w:r>
        <w:rPr>
          <w:rFonts w:ascii="仿宋" w:eastAsia="仿宋" w:hAnsi="仿宋" w:hint="eastAsia"/>
          <w:sz w:val="30"/>
          <w:szCs w:val="30"/>
        </w:rPr>
        <w:t>开展党史学习教育，要坚持以马克思列宁主义、毛泽东思想、邓小平理论、“三个代表”重要思想、科学发展观、习近平新时代中国特色社会主义思想为指导，深入学习贯彻党的十九大和十九届二中、三中、四中、五中全会精神，紧紧围绕学懂弄通做实党的创新理论，坚持学习党史与学习新中国史、改革开放史、社会主义发展史相贯通，做到学史明理、学史增信、学史崇德、学史力行，教育引导广大党员干部师生增强“四个意识”、坚定“四个自信”、做到“两个维护”，不断提高政治判断力、政治领悟力、政治执行力。</w:t>
      </w:r>
    </w:p>
    <w:p w:rsidR="003A6F22" w:rsidRDefault="003A6F22" w:rsidP="003A6F22">
      <w:pPr>
        <w:spacing w:line="560" w:lineRule="exact"/>
        <w:ind w:firstLineChars="200" w:firstLine="600"/>
        <w:rPr>
          <w:rFonts w:ascii="仿宋" w:eastAsia="仿宋" w:hAnsi="仿宋"/>
          <w:sz w:val="30"/>
          <w:szCs w:val="30"/>
        </w:rPr>
      </w:pPr>
      <w:r>
        <w:rPr>
          <w:rFonts w:ascii="仿宋" w:eastAsia="仿宋" w:hAnsi="仿宋" w:hint="eastAsia"/>
          <w:sz w:val="30"/>
          <w:szCs w:val="30"/>
        </w:rPr>
        <w:t>开展党史学习教育，要引导广大党员干部师生深刻铭记党的百年光辉历程和伟大贡献，深刻感悟中国共产党人的初心使命，系统掌握党的重大理论成果，学习</w:t>
      </w:r>
      <w:proofErr w:type="gramStart"/>
      <w:r>
        <w:rPr>
          <w:rFonts w:ascii="仿宋" w:eastAsia="仿宋" w:hAnsi="仿宋" w:hint="eastAsia"/>
          <w:sz w:val="30"/>
          <w:szCs w:val="30"/>
        </w:rPr>
        <w:t>传承党</w:t>
      </w:r>
      <w:proofErr w:type="gramEnd"/>
      <w:r>
        <w:rPr>
          <w:rFonts w:ascii="仿宋" w:eastAsia="仿宋" w:hAnsi="仿宋" w:hint="eastAsia"/>
          <w:sz w:val="30"/>
          <w:szCs w:val="30"/>
        </w:rPr>
        <w:t>的伟大精神，深刻领会党的革命、建设、改革的成功经验。</w:t>
      </w:r>
    </w:p>
    <w:p w:rsidR="003A6F22" w:rsidRDefault="003A6F22" w:rsidP="003A6F22">
      <w:pPr>
        <w:spacing w:line="560" w:lineRule="exact"/>
        <w:ind w:firstLineChars="200" w:firstLine="600"/>
        <w:rPr>
          <w:rFonts w:ascii="仿宋" w:eastAsia="仿宋" w:hAnsi="仿宋"/>
          <w:sz w:val="30"/>
          <w:szCs w:val="30"/>
        </w:rPr>
      </w:pPr>
      <w:r>
        <w:rPr>
          <w:rFonts w:ascii="仿宋" w:eastAsia="仿宋" w:hAnsi="仿宋" w:hint="eastAsia"/>
          <w:sz w:val="30"/>
          <w:szCs w:val="30"/>
        </w:rPr>
        <w:t>（一）严格对标习近平总书记重要讲话、中央、学校等相关部门的精神，深刻领会党史学习教育的目标要求，聚焦六方面学习内容，做到学实学强、学以致用。</w:t>
      </w:r>
    </w:p>
    <w:p w:rsidR="003A6F22" w:rsidRDefault="003A6F22" w:rsidP="003A6F22">
      <w:pPr>
        <w:spacing w:line="560" w:lineRule="exact"/>
        <w:ind w:firstLineChars="200" w:firstLine="600"/>
        <w:rPr>
          <w:rFonts w:ascii="仿宋" w:eastAsia="仿宋" w:hAnsi="仿宋"/>
          <w:sz w:val="30"/>
          <w:szCs w:val="30"/>
        </w:rPr>
      </w:pPr>
      <w:r>
        <w:rPr>
          <w:rFonts w:ascii="仿宋" w:eastAsia="仿宋" w:hAnsi="仿宋" w:hint="eastAsia"/>
          <w:sz w:val="30"/>
          <w:szCs w:val="30"/>
        </w:rPr>
        <w:t>（二）根据各支部的特点，创新学习内容、形式和方法，充</w:t>
      </w:r>
      <w:r>
        <w:rPr>
          <w:rFonts w:ascii="仿宋" w:eastAsia="仿宋" w:hAnsi="仿宋" w:hint="eastAsia"/>
          <w:sz w:val="30"/>
          <w:szCs w:val="30"/>
        </w:rPr>
        <w:lastRenderedPageBreak/>
        <w:t>分展示学院在党的创新理论发展中的贡献，展示各党支部建设经验，展示学院人才培养的良好风貌，展示学院师生跟党走的决心。</w:t>
      </w:r>
    </w:p>
    <w:p w:rsidR="003A6F22" w:rsidRDefault="003A6F22" w:rsidP="003A6F22">
      <w:pPr>
        <w:spacing w:line="560" w:lineRule="exact"/>
        <w:ind w:firstLineChars="150" w:firstLine="450"/>
        <w:rPr>
          <w:rFonts w:ascii="仿宋" w:eastAsia="仿宋" w:hAnsi="仿宋"/>
          <w:sz w:val="30"/>
          <w:szCs w:val="30"/>
        </w:rPr>
      </w:pPr>
      <w:r>
        <w:rPr>
          <w:rFonts w:ascii="仿宋" w:eastAsia="仿宋" w:hAnsi="仿宋" w:hint="eastAsia"/>
          <w:sz w:val="30"/>
          <w:szCs w:val="30"/>
        </w:rPr>
        <w:t>（四）坚持党史学习教育与贯彻落实《中国共产党普通高等学校基层组织工作条例》、庆祝中国共产党成立100周年系列活动、“四史”学习教育等工作相贯通，引导全院师生为学院各项事业发展做贡献。</w:t>
      </w:r>
    </w:p>
    <w:p w:rsidR="003A6F22" w:rsidRDefault="003A6F22" w:rsidP="003A6F22">
      <w:pPr>
        <w:spacing w:line="560" w:lineRule="exact"/>
        <w:ind w:firstLineChars="200" w:firstLine="600"/>
        <w:rPr>
          <w:rFonts w:ascii="黑体" w:eastAsia="黑体" w:hAnsi="黑体"/>
          <w:sz w:val="30"/>
          <w:szCs w:val="30"/>
        </w:rPr>
      </w:pPr>
      <w:r>
        <w:rPr>
          <w:rFonts w:ascii="黑体" w:eastAsia="黑体" w:hAnsi="黑体" w:hint="eastAsia"/>
          <w:sz w:val="30"/>
          <w:szCs w:val="30"/>
        </w:rPr>
        <w:t>二、工作安排</w:t>
      </w:r>
    </w:p>
    <w:p w:rsidR="003A6F22" w:rsidRDefault="003A6F22" w:rsidP="003A6F22">
      <w:pPr>
        <w:spacing w:line="560" w:lineRule="exact"/>
        <w:ind w:firstLineChars="200" w:firstLine="600"/>
        <w:rPr>
          <w:rFonts w:ascii="仿宋" w:eastAsia="仿宋" w:hAnsi="仿宋"/>
          <w:sz w:val="30"/>
          <w:szCs w:val="30"/>
        </w:rPr>
      </w:pPr>
      <w:r>
        <w:rPr>
          <w:rFonts w:ascii="仿宋" w:eastAsia="仿宋" w:hAnsi="仿宋" w:hint="eastAsia"/>
          <w:sz w:val="30"/>
          <w:szCs w:val="30"/>
        </w:rPr>
        <w:t>党史学习教育贯穿2021年全年，面向全体党员，以院领导干部、党支部书记为重点。</w:t>
      </w:r>
    </w:p>
    <w:p w:rsidR="003A6F22" w:rsidRDefault="003A6F22" w:rsidP="003A6F22">
      <w:pPr>
        <w:spacing w:line="560" w:lineRule="exact"/>
        <w:ind w:firstLineChars="150" w:firstLine="450"/>
        <w:rPr>
          <w:rFonts w:ascii="仿宋" w:eastAsia="仿宋" w:hAnsi="仿宋"/>
          <w:sz w:val="30"/>
          <w:szCs w:val="30"/>
        </w:rPr>
      </w:pPr>
      <w:r>
        <w:rPr>
          <w:rFonts w:ascii="仿宋" w:eastAsia="仿宋" w:hAnsi="仿宋" w:hint="eastAsia"/>
          <w:sz w:val="30"/>
          <w:szCs w:val="30"/>
        </w:rPr>
        <w:t xml:space="preserve">（一）从动员大会到“七一”庆祝中国共产党成立100周年大会。全面系统学习党的百年奋斗史，以时间为基本线索，专题 </w:t>
      </w:r>
    </w:p>
    <w:p w:rsidR="003A6F22" w:rsidRDefault="003A6F22" w:rsidP="003A6F22">
      <w:pPr>
        <w:spacing w:line="560" w:lineRule="exact"/>
        <w:rPr>
          <w:rFonts w:ascii="仿宋" w:eastAsia="仿宋" w:hAnsi="仿宋"/>
          <w:sz w:val="30"/>
          <w:szCs w:val="30"/>
        </w:rPr>
      </w:pPr>
      <w:r>
        <w:rPr>
          <w:rFonts w:ascii="仿宋" w:eastAsia="仿宋" w:hAnsi="仿宋" w:hint="eastAsia"/>
          <w:sz w:val="30"/>
          <w:szCs w:val="30"/>
        </w:rPr>
        <w:t>学习新民主主义革命时期、社会主义革命和建设时期、改革开放新时期、党的十八大以来四个阶段历史，结合学</w:t>
      </w:r>
      <w:proofErr w:type="gramStart"/>
      <w:r>
        <w:rPr>
          <w:rFonts w:ascii="仿宋" w:eastAsia="仿宋" w:hAnsi="仿宋" w:hint="eastAsia"/>
          <w:sz w:val="30"/>
          <w:szCs w:val="30"/>
        </w:rPr>
        <w:t>习习近</w:t>
      </w:r>
      <w:proofErr w:type="gramEnd"/>
      <w:r>
        <w:rPr>
          <w:rFonts w:ascii="仿宋" w:eastAsia="仿宋" w:hAnsi="仿宋" w:hint="eastAsia"/>
          <w:sz w:val="30"/>
          <w:szCs w:val="30"/>
        </w:rPr>
        <w:t>平总书记重要著作篇目，深化对马克思主义中国化成果特别是对习近平新时代中国特色社会主义思想的理解。</w:t>
      </w:r>
    </w:p>
    <w:p w:rsidR="003A6F22" w:rsidRDefault="003A6F22" w:rsidP="003A6F22">
      <w:pPr>
        <w:spacing w:line="560" w:lineRule="exact"/>
        <w:ind w:firstLineChars="150" w:firstLine="450"/>
        <w:rPr>
          <w:rFonts w:ascii="仿宋" w:eastAsia="仿宋" w:hAnsi="仿宋"/>
          <w:sz w:val="30"/>
          <w:szCs w:val="30"/>
        </w:rPr>
      </w:pPr>
      <w:r>
        <w:rPr>
          <w:rFonts w:ascii="仿宋" w:eastAsia="仿宋" w:hAnsi="仿宋" w:hint="eastAsia"/>
          <w:sz w:val="30"/>
          <w:szCs w:val="30"/>
        </w:rPr>
        <w:t>（二）从“七一”庆祝大会到党的十九届六中全会。同中国共产党成立100周年庆祝活动贯通起来，重点学</w:t>
      </w:r>
      <w:proofErr w:type="gramStart"/>
      <w:r>
        <w:rPr>
          <w:rFonts w:ascii="仿宋" w:eastAsia="仿宋" w:hAnsi="仿宋" w:hint="eastAsia"/>
          <w:sz w:val="30"/>
          <w:szCs w:val="30"/>
        </w:rPr>
        <w:t>习习近</w:t>
      </w:r>
      <w:proofErr w:type="gramEnd"/>
      <w:r>
        <w:rPr>
          <w:rFonts w:ascii="仿宋" w:eastAsia="仿宋" w:hAnsi="仿宋" w:hint="eastAsia"/>
          <w:sz w:val="30"/>
          <w:szCs w:val="30"/>
        </w:rPr>
        <w:t>平总书记在庆祝中国共产党成立100周年大会上的重要讲话精神，通过专题学习、交流研讨、宣传阐释、基层宣讲，掀起学习贯彻的高潮。</w:t>
      </w:r>
    </w:p>
    <w:p w:rsidR="003A6F22" w:rsidRDefault="003A6F22" w:rsidP="003A6F22">
      <w:pPr>
        <w:spacing w:line="560" w:lineRule="exact"/>
        <w:ind w:firstLineChars="150" w:firstLine="450"/>
        <w:rPr>
          <w:rFonts w:ascii="仿宋" w:eastAsia="仿宋" w:hAnsi="仿宋"/>
          <w:sz w:val="30"/>
          <w:szCs w:val="30"/>
        </w:rPr>
      </w:pPr>
      <w:r>
        <w:rPr>
          <w:rFonts w:ascii="仿宋" w:eastAsia="仿宋" w:hAnsi="仿宋" w:hint="eastAsia"/>
          <w:sz w:val="30"/>
          <w:szCs w:val="30"/>
        </w:rPr>
        <w:t>（三）从党的十九届六中全会</w:t>
      </w:r>
      <w:proofErr w:type="gramStart"/>
      <w:r>
        <w:rPr>
          <w:rFonts w:ascii="仿宋" w:eastAsia="仿宋" w:hAnsi="仿宋" w:hint="eastAsia"/>
          <w:sz w:val="30"/>
          <w:szCs w:val="30"/>
        </w:rPr>
        <w:t>到总结</w:t>
      </w:r>
      <w:proofErr w:type="gramEnd"/>
      <w:r>
        <w:rPr>
          <w:rFonts w:ascii="仿宋" w:eastAsia="仿宋" w:hAnsi="仿宋" w:hint="eastAsia"/>
          <w:sz w:val="30"/>
          <w:szCs w:val="30"/>
        </w:rPr>
        <w:t>大会。同学习党的十九届六中全会精神结合起来，同系统总结学校历史经验结合起来，认真学</w:t>
      </w:r>
      <w:proofErr w:type="gramStart"/>
      <w:r>
        <w:rPr>
          <w:rFonts w:ascii="仿宋" w:eastAsia="仿宋" w:hAnsi="仿宋" w:hint="eastAsia"/>
          <w:sz w:val="30"/>
          <w:szCs w:val="30"/>
        </w:rPr>
        <w:t>习习近</w:t>
      </w:r>
      <w:proofErr w:type="gramEnd"/>
      <w:r>
        <w:rPr>
          <w:rFonts w:ascii="仿宋" w:eastAsia="仿宋" w:hAnsi="仿宋" w:hint="eastAsia"/>
          <w:sz w:val="30"/>
          <w:szCs w:val="30"/>
        </w:rPr>
        <w:t>平总书记在党史学习教育总结大会上的重要讲话精神，不断深化对党的历史的系统把握，明确继承传统、立足当前、开创未来的实践要求。</w:t>
      </w:r>
    </w:p>
    <w:p w:rsidR="003A6F22" w:rsidRDefault="003A6F22" w:rsidP="003A6F22">
      <w:pPr>
        <w:spacing w:line="560" w:lineRule="exact"/>
        <w:ind w:firstLineChars="200" w:firstLine="600"/>
        <w:rPr>
          <w:rFonts w:ascii="黑体" w:eastAsia="黑体" w:hAnsi="黑体"/>
          <w:sz w:val="30"/>
          <w:szCs w:val="30"/>
        </w:rPr>
      </w:pPr>
      <w:r>
        <w:rPr>
          <w:rFonts w:ascii="黑体" w:eastAsia="黑体" w:hAnsi="黑体" w:hint="eastAsia"/>
          <w:sz w:val="30"/>
          <w:szCs w:val="30"/>
        </w:rPr>
        <w:lastRenderedPageBreak/>
        <w:t>三、重点任务</w:t>
      </w:r>
    </w:p>
    <w:p w:rsidR="003A6F22" w:rsidRDefault="003A6F22" w:rsidP="003A6F22">
      <w:pPr>
        <w:spacing w:line="560" w:lineRule="exact"/>
        <w:ind w:firstLineChars="150" w:firstLine="452"/>
        <w:rPr>
          <w:rFonts w:ascii="仿宋" w:eastAsia="仿宋" w:hAnsi="仿宋"/>
          <w:b/>
          <w:sz w:val="30"/>
          <w:szCs w:val="30"/>
        </w:rPr>
      </w:pPr>
      <w:r>
        <w:rPr>
          <w:rFonts w:ascii="仿宋" w:eastAsia="仿宋" w:hAnsi="仿宋" w:hint="eastAsia"/>
          <w:b/>
          <w:sz w:val="30"/>
          <w:szCs w:val="30"/>
        </w:rPr>
        <w:t>（一）开展专题学习</w:t>
      </w:r>
    </w:p>
    <w:p w:rsidR="003A6F22" w:rsidRDefault="003A6F22" w:rsidP="003A6F22">
      <w:pPr>
        <w:spacing w:line="560" w:lineRule="exact"/>
        <w:ind w:firstLineChars="200" w:firstLine="600"/>
        <w:rPr>
          <w:rFonts w:ascii="仿宋" w:eastAsia="仿宋" w:hAnsi="仿宋"/>
          <w:sz w:val="30"/>
          <w:szCs w:val="30"/>
        </w:rPr>
      </w:pPr>
      <w:r>
        <w:rPr>
          <w:rFonts w:ascii="仿宋" w:eastAsia="仿宋" w:hAnsi="仿宋" w:hint="eastAsia"/>
          <w:sz w:val="30"/>
          <w:szCs w:val="30"/>
        </w:rPr>
        <w:t>1.党员自学。全体党员系统学习党的历史，深入学</w:t>
      </w:r>
      <w:proofErr w:type="gramStart"/>
      <w:r>
        <w:rPr>
          <w:rFonts w:ascii="仿宋" w:eastAsia="仿宋" w:hAnsi="仿宋" w:hint="eastAsia"/>
          <w:sz w:val="30"/>
          <w:szCs w:val="30"/>
        </w:rPr>
        <w:t>习习近</w:t>
      </w:r>
      <w:proofErr w:type="gramEnd"/>
      <w:r>
        <w:rPr>
          <w:rFonts w:ascii="仿宋" w:eastAsia="仿宋" w:hAnsi="仿宋" w:hint="eastAsia"/>
          <w:sz w:val="30"/>
          <w:szCs w:val="30"/>
        </w:rPr>
        <w:t>平总书记在党史学习教育动员大会、在庆祝中国共产党成立100周年大会上的重要讲话精神。认真学</w:t>
      </w:r>
      <w:proofErr w:type="gramStart"/>
      <w:r>
        <w:rPr>
          <w:rFonts w:ascii="仿宋" w:eastAsia="仿宋" w:hAnsi="仿宋" w:hint="eastAsia"/>
          <w:sz w:val="30"/>
          <w:szCs w:val="30"/>
        </w:rPr>
        <w:t>习习近</w:t>
      </w:r>
      <w:proofErr w:type="gramEnd"/>
      <w:r>
        <w:rPr>
          <w:rFonts w:ascii="仿宋" w:eastAsia="仿宋" w:hAnsi="仿宋" w:hint="eastAsia"/>
          <w:sz w:val="30"/>
          <w:szCs w:val="30"/>
        </w:rPr>
        <w:t>平总书记《论中国共产党历史》《毛泽东、邓小平、江泽民、胡锦涛关于中国共产党历史论述摘编》《习近平新时代中国特色社会主义思想学习问答》《中国共产党简史》等指定学习材料。深入学习《习近平总书记关于教育的重要论述摘编》《习近平总书记教育重要论述讲义》，</w:t>
      </w:r>
      <w:proofErr w:type="gramStart"/>
      <w:r>
        <w:rPr>
          <w:rFonts w:ascii="仿宋" w:eastAsia="仿宋" w:hAnsi="仿宋" w:hint="eastAsia"/>
          <w:sz w:val="30"/>
          <w:szCs w:val="30"/>
        </w:rPr>
        <w:t>跟进学习习近</w:t>
      </w:r>
      <w:proofErr w:type="gramEnd"/>
      <w:r>
        <w:rPr>
          <w:rFonts w:ascii="仿宋" w:eastAsia="仿宋" w:hAnsi="仿宋" w:hint="eastAsia"/>
          <w:sz w:val="30"/>
          <w:szCs w:val="30"/>
        </w:rPr>
        <w:t>平总书记关于教育的重要论述。全校学生学习教育部组织编写的《中国共产党历史大学生读本》《中华人民共和国史大学生读本》《改革开放史大学生读本》《社会主义发展史大学生读本》《道路何以自信》《理论何以自信》《制度何以自信》《文化何以自信》等书目。</w:t>
      </w:r>
    </w:p>
    <w:p w:rsidR="003A6F22" w:rsidRDefault="003A6F22" w:rsidP="003A6F22">
      <w:pPr>
        <w:spacing w:line="560" w:lineRule="exact"/>
        <w:ind w:firstLineChars="200" w:firstLine="600"/>
        <w:rPr>
          <w:rFonts w:ascii="仿宋" w:eastAsia="仿宋" w:hAnsi="仿宋"/>
          <w:sz w:val="30"/>
          <w:szCs w:val="30"/>
        </w:rPr>
      </w:pPr>
      <w:r>
        <w:rPr>
          <w:rFonts w:ascii="仿宋" w:eastAsia="仿宋" w:hAnsi="仿宋" w:hint="eastAsia"/>
          <w:sz w:val="30"/>
          <w:szCs w:val="30"/>
        </w:rPr>
        <w:t>2.集中研讨。</w:t>
      </w:r>
      <w:proofErr w:type="gramStart"/>
      <w:r>
        <w:rPr>
          <w:rFonts w:ascii="仿宋" w:eastAsia="仿宋" w:hAnsi="仿宋" w:hint="eastAsia"/>
          <w:sz w:val="30"/>
          <w:szCs w:val="30"/>
        </w:rPr>
        <w:t>院党员</w:t>
      </w:r>
      <w:proofErr w:type="gramEnd"/>
      <w:r>
        <w:rPr>
          <w:rFonts w:ascii="仿宋" w:eastAsia="仿宋" w:hAnsi="仿宋" w:hint="eastAsia"/>
          <w:sz w:val="30"/>
          <w:szCs w:val="30"/>
        </w:rPr>
        <w:t>领导干部要发挥</w:t>
      </w:r>
      <w:proofErr w:type="gramStart"/>
      <w:r>
        <w:rPr>
          <w:rFonts w:ascii="仿宋" w:eastAsia="仿宋" w:hAnsi="仿宋" w:hint="eastAsia"/>
          <w:sz w:val="30"/>
          <w:szCs w:val="30"/>
        </w:rPr>
        <w:t>好领学促</w:t>
      </w:r>
      <w:proofErr w:type="gramEnd"/>
      <w:r>
        <w:rPr>
          <w:rFonts w:ascii="仿宋" w:eastAsia="仿宋" w:hAnsi="仿宋" w:hint="eastAsia"/>
          <w:sz w:val="30"/>
          <w:szCs w:val="30"/>
        </w:rPr>
        <w:t>学作用，研读规定学习篇目，联系实际多思考，院领导班子成员认真交流学习体会。院领导班子要利用理论学习中心组学习集中学习累计不少于10次，制定学习计划表。师生党员以“三会一课”、主题党日等形式，开展丰富多彩的学习活动。教职工理论学习也要将党史作为重点学习内容。</w:t>
      </w:r>
    </w:p>
    <w:p w:rsidR="003A6F22" w:rsidRDefault="003A6F22" w:rsidP="003A6F22">
      <w:pPr>
        <w:spacing w:line="560" w:lineRule="exact"/>
        <w:ind w:firstLineChars="200" w:firstLine="600"/>
        <w:rPr>
          <w:rFonts w:ascii="仿宋" w:eastAsia="仿宋" w:hAnsi="仿宋"/>
          <w:sz w:val="30"/>
          <w:szCs w:val="30"/>
        </w:rPr>
      </w:pPr>
      <w:r>
        <w:rPr>
          <w:rFonts w:ascii="仿宋" w:eastAsia="仿宋" w:hAnsi="仿宋" w:hint="eastAsia"/>
          <w:sz w:val="30"/>
          <w:szCs w:val="30"/>
        </w:rPr>
        <w:t>3.专题党课。“七一”前后，院党委书记、各党支部书记带头讲党课，邀请马克思主义学院教师来我院专题讲党课，邀请劳模进校园，给学生做讲座。组织开展“明理增信、崇德力行”系列党课评选，优秀的党课进行“微党课”录制。</w:t>
      </w:r>
    </w:p>
    <w:p w:rsidR="003A6F22" w:rsidRDefault="003A6F22" w:rsidP="003A6F22">
      <w:pPr>
        <w:spacing w:line="560" w:lineRule="exact"/>
        <w:ind w:firstLineChars="200" w:firstLine="602"/>
        <w:rPr>
          <w:rFonts w:ascii="仿宋" w:eastAsia="仿宋" w:hAnsi="仿宋"/>
          <w:b/>
          <w:sz w:val="30"/>
          <w:szCs w:val="30"/>
        </w:rPr>
      </w:pPr>
      <w:r>
        <w:rPr>
          <w:rFonts w:ascii="仿宋" w:eastAsia="仿宋" w:hAnsi="仿宋" w:hint="eastAsia"/>
          <w:b/>
          <w:sz w:val="30"/>
          <w:szCs w:val="30"/>
        </w:rPr>
        <w:lastRenderedPageBreak/>
        <w:t>（二）加强政治引领</w:t>
      </w:r>
    </w:p>
    <w:p w:rsidR="003A6F22" w:rsidRPr="003A6F22" w:rsidRDefault="003A6F22" w:rsidP="003A6F22">
      <w:pPr>
        <w:spacing w:line="560" w:lineRule="exact"/>
        <w:ind w:firstLineChars="200" w:firstLine="600"/>
        <w:rPr>
          <w:rFonts w:ascii="仿宋" w:eastAsia="仿宋" w:hAnsi="仿宋"/>
          <w:sz w:val="30"/>
          <w:szCs w:val="30"/>
        </w:rPr>
      </w:pPr>
      <w:r>
        <w:rPr>
          <w:rFonts w:ascii="仿宋" w:eastAsia="仿宋" w:hAnsi="仿宋" w:hint="eastAsia"/>
          <w:sz w:val="30"/>
          <w:szCs w:val="30"/>
        </w:rPr>
        <w:t>1.建好课堂阵地。结合学校“师德建设主题月”活动</w:t>
      </w:r>
      <w:r w:rsidRPr="003A6F22">
        <w:rPr>
          <w:rFonts w:ascii="仿宋" w:eastAsia="仿宋" w:hAnsi="仿宋"/>
          <w:sz w:val="30"/>
          <w:szCs w:val="30"/>
        </w:rPr>
        <w:t>，</w:t>
      </w:r>
      <w:proofErr w:type="gramStart"/>
      <w:r w:rsidRPr="003A6F22">
        <w:rPr>
          <w:rFonts w:ascii="仿宋" w:eastAsia="仿宋" w:hAnsi="仿宋"/>
          <w:sz w:val="30"/>
          <w:szCs w:val="30"/>
        </w:rPr>
        <w:t>将思政元素</w:t>
      </w:r>
      <w:proofErr w:type="gramEnd"/>
      <w:r w:rsidRPr="003A6F22">
        <w:rPr>
          <w:rFonts w:ascii="仿宋" w:eastAsia="仿宋" w:hAnsi="仿宋"/>
          <w:sz w:val="30"/>
          <w:szCs w:val="30"/>
        </w:rPr>
        <w:t>融入专业教育、课堂教育、育人实践中。学院在重要时间节点，结合“典礼育人”，开展开学“理想信念教育”、毕业“廉洁诚信教育”。组织师生共上教育部组织的“党史大课”。</w:t>
      </w:r>
    </w:p>
    <w:p w:rsidR="003A6F22" w:rsidRDefault="003A6F22" w:rsidP="003A6F22">
      <w:pPr>
        <w:spacing w:line="560" w:lineRule="exact"/>
        <w:ind w:firstLineChars="200" w:firstLine="600"/>
        <w:rPr>
          <w:rFonts w:ascii="仿宋" w:eastAsia="仿宋" w:hAnsi="仿宋"/>
          <w:sz w:val="30"/>
          <w:szCs w:val="30"/>
        </w:rPr>
      </w:pPr>
      <w:r>
        <w:rPr>
          <w:rFonts w:ascii="仿宋" w:eastAsia="仿宋" w:hAnsi="仿宋" w:hint="eastAsia"/>
          <w:sz w:val="30"/>
          <w:szCs w:val="30"/>
        </w:rPr>
        <w:t>2.加强宣传教育。积极参加上级部门组织的各类党史宣传教育活动。引导广大师生坚定理想信念，鼓起迈进新征程、奋进新时代的精气神。充分发挥各级网站、微博、微信、学习强国号等网络思想政治工作平台的作用，深化拓展党史学习宣传教育，夯实网络思想政治教育载体。开展党史故事每日诵读活动，开展“红色故事我来讲”第二期现场活动，在全校范围内开展“百年党史光刻机——手绘党史重要时刻”活动，并做好宣传工作。</w:t>
      </w:r>
    </w:p>
    <w:p w:rsidR="003A6F22" w:rsidRDefault="003A6F22" w:rsidP="003A6F22">
      <w:pPr>
        <w:spacing w:line="560" w:lineRule="exact"/>
        <w:ind w:firstLineChars="200" w:firstLine="600"/>
        <w:rPr>
          <w:rFonts w:ascii="仿宋" w:eastAsia="仿宋" w:hAnsi="仿宋"/>
          <w:sz w:val="30"/>
          <w:szCs w:val="30"/>
        </w:rPr>
      </w:pPr>
      <w:r>
        <w:rPr>
          <w:rFonts w:ascii="仿宋" w:eastAsia="仿宋" w:hAnsi="仿宋" w:hint="eastAsia"/>
          <w:sz w:val="30"/>
          <w:szCs w:val="30"/>
        </w:rPr>
        <w:t xml:space="preserve">3.深化理论研究。党员领导干部在深入学习的基础上，撰写理论文章或心得体会。 </w:t>
      </w:r>
    </w:p>
    <w:p w:rsidR="003A6F22" w:rsidRDefault="003A6F22" w:rsidP="003A6F22">
      <w:pPr>
        <w:spacing w:line="560" w:lineRule="exact"/>
        <w:ind w:firstLineChars="150" w:firstLine="452"/>
        <w:rPr>
          <w:rFonts w:ascii="仿宋" w:eastAsia="仿宋" w:hAnsi="仿宋"/>
          <w:b/>
          <w:sz w:val="30"/>
          <w:szCs w:val="30"/>
        </w:rPr>
      </w:pPr>
      <w:r>
        <w:rPr>
          <w:rFonts w:ascii="仿宋" w:eastAsia="仿宋" w:hAnsi="仿宋" w:hint="eastAsia"/>
          <w:b/>
          <w:sz w:val="30"/>
          <w:szCs w:val="30"/>
        </w:rPr>
        <w:t>（三）组织专题培训</w:t>
      </w:r>
    </w:p>
    <w:p w:rsidR="003A6F22" w:rsidRDefault="003A6F22" w:rsidP="003A6F22">
      <w:pPr>
        <w:spacing w:line="560" w:lineRule="exact"/>
        <w:ind w:firstLineChars="200" w:firstLine="600"/>
        <w:rPr>
          <w:rFonts w:ascii="仿宋" w:eastAsia="仿宋" w:hAnsi="仿宋"/>
          <w:sz w:val="30"/>
          <w:szCs w:val="30"/>
        </w:rPr>
      </w:pPr>
      <w:r>
        <w:rPr>
          <w:rFonts w:ascii="仿宋" w:eastAsia="仿宋" w:hAnsi="仿宋" w:hint="eastAsia"/>
          <w:sz w:val="30"/>
          <w:szCs w:val="30"/>
        </w:rPr>
        <w:t>一是完成学校层面的各级轮训；二是院党委书记、党支部书记、辅导员、大学生党员骨干等参加示范培训、网络培训，接受党史专题教育；三是做好实地</w:t>
      </w:r>
      <w:proofErr w:type="gramStart"/>
      <w:r>
        <w:rPr>
          <w:rFonts w:ascii="仿宋" w:eastAsia="仿宋" w:hAnsi="仿宋" w:hint="eastAsia"/>
          <w:sz w:val="30"/>
          <w:szCs w:val="30"/>
        </w:rPr>
        <w:t>研</w:t>
      </w:r>
      <w:proofErr w:type="gramEnd"/>
      <w:r>
        <w:rPr>
          <w:rFonts w:ascii="仿宋" w:eastAsia="仿宋" w:hAnsi="仿宋" w:hint="eastAsia"/>
          <w:sz w:val="30"/>
          <w:szCs w:val="30"/>
        </w:rPr>
        <w:t>学，设立校外党员红色教育基地“东线第一帆”；开设 “301红色放映厅”,每月播放一次红色经典，每次由一个教师党支部和两个学生党支部展开观后共建交流活动。院党委开展“靖江-泰州-黄桥”、“从上海一大会址到嘉兴红船”等红色线路教育活动，各党支部组织党员瞻仰参观革命遗址遗迹、革命博物馆、纪念场馆，强化党性修养。</w:t>
      </w:r>
    </w:p>
    <w:p w:rsidR="003A6F22" w:rsidRDefault="003A6F22" w:rsidP="003A6F22">
      <w:pPr>
        <w:spacing w:line="560" w:lineRule="exact"/>
        <w:ind w:firstLineChars="200" w:firstLine="602"/>
        <w:rPr>
          <w:rFonts w:ascii="仿宋" w:eastAsia="仿宋" w:hAnsi="仿宋"/>
          <w:b/>
          <w:sz w:val="30"/>
          <w:szCs w:val="30"/>
        </w:rPr>
      </w:pPr>
      <w:r>
        <w:rPr>
          <w:rFonts w:ascii="仿宋" w:eastAsia="仿宋" w:hAnsi="仿宋" w:hint="eastAsia"/>
          <w:b/>
          <w:sz w:val="30"/>
          <w:szCs w:val="30"/>
        </w:rPr>
        <w:t>(四)实现学做结合</w:t>
      </w:r>
    </w:p>
    <w:p w:rsidR="003A6F22" w:rsidRDefault="003A6F22" w:rsidP="003A6F22">
      <w:pPr>
        <w:spacing w:line="560" w:lineRule="exact"/>
        <w:ind w:firstLineChars="200" w:firstLine="600"/>
        <w:rPr>
          <w:rFonts w:ascii="仿宋" w:eastAsia="仿宋" w:hAnsi="仿宋"/>
          <w:sz w:val="30"/>
          <w:szCs w:val="30"/>
        </w:rPr>
      </w:pPr>
      <w:r>
        <w:rPr>
          <w:rFonts w:ascii="仿宋" w:eastAsia="仿宋" w:hAnsi="仿宋" w:hint="eastAsia"/>
          <w:sz w:val="30"/>
          <w:szCs w:val="30"/>
        </w:rPr>
        <w:lastRenderedPageBreak/>
        <w:t>1.推动解决师生关心关切热点难点问题落地见效。坚持“学党史、干实事”“学党史、解难事”“学党史、谋大事”“学党史、创新事”“学党史、长本事”。结合党史学习教育，改革育人方式、管理体制；围绕服务长江大保护、黄河流域生态保护和生态保护等国家战略，助力国家重大科技战略实施；推动学生社区成为“四史”学习的实践课堂。各党支部建立“学党史、助发展、开新局”工作台账，学习教育结束时由院党委进行验收。</w:t>
      </w:r>
    </w:p>
    <w:p w:rsidR="003A6F22" w:rsidRDefault="003A6F22" w:rsidP="003A6F22">
      <w:pPr>
        <w:spacing w:line="560" w:lineRule="exact"/>
        <w:ind w:firstLineChars="250" w:firstLine="750"/>
        <w:rPr>
          <w:rFonts w:ascii="仿宋" w:eastAsia="仿宋" w:hAnsi="仿宋"/>
          <w:sz w:val="30"/>
          <w:szCs w:val="30"/>
        </w:rPr>
      </w:pPr>
      <w:r>
        <w:rPr>
          <w:rFonts w:ascii="仿宋" w:eastAsia="仿宋" w:hAnsi="仿宋" w:hint="eastAsia"/>
          <w:sz w:val="30"/>
          <w:szCs w:val="30"/>
        </w:rPr>
        <w:t>2.组织党员积极主动为师生办实事。广泛开展“学党史、</w:t>
      </w:r>
      <w:proofErr w:type="gramStart"/>
      <w:r>
        <w:rPr>
          <w:rFonts w:ascii="仿宋" w:eastAsia="仿宋" w:hAnsi="仿宋" w:hint="eastAsia"/>
          <w:sz w:val="30"/>
          <w:szCs w:val="30"/>
        </w:rPr>
        <w:t>践</w:t>
      </w:r>
      <w:proofErr w:type="gramEnd"/>
      <w:r>
        <w:rPr>
          <w:rFonts w:ascii="仿宋" w:eastAsia="仿宋" w:hAnsi="仿宋" w:hint="eastAsia"/>
          <w:sz w:val="30"/>
          <w:szCs w:val="30"/>
        </w:rPr>
        <w:t>承诺、见行动”活动、“争创党员先锋岗、争当服务师生标兵”志愿服务活动。计划开展学生党员“学风建设帮扶活动”、教师党员“E家之谈”，推动每名党员结合实际,为师生办好实事。党员领导干部要树立模范带头作用，以身作则、率先垂范，做到学有所思、学有所悟、学有所得。党员办实事事项报所在党支部备案，学习教育结束时由党支部组织验收。开展“传承红色基因</w:t>
      </w:r>
      <w:r>
        <w:rPr>
          <w:rFonts w:ascii="仿宋" w:hint="eastAsia"/>
          <w:sz w:val="30"/>
          <w:szCs w:val="30"/>
        </w:rPr>
        <w:t>•</w:t>
      </w:r>
      <w:proofErr w:type="gramStart"/>
      <w:r>
        <w:rPr>
          <w:rFonts w:ascii="仿宋" w:eastAsia="仿宋" w:hAnsi="仿宋" w:hint="eastAsia"/>
          <w:sz w:val="30"/>
          <w:szCs w:val="30"/>
        </w:rPr>
        <w:t>践行</w:t>
      </w:r>
      <w:proofErr w:type="gramEnd"/>
      <w:r>
        <w:rPr>
          <w:rFonts w:ascii="仿宋" w:eastAsia="仿宋" w:hAnsi="仿宋" w:hint="eastAsia"/>
          <w:sz w:val="30"/>
          <w:szCs w:val="30"/>
        </w:rPr>
        <w:t>初心使命——永远跟党走”红色专项暑期社会实践活动，引导学生通过基层走访、田野调查、志愿服务等方式体验新时代的巨大变化，了解新思想的实践伟力，自觉传承红色基因、革命薪火。</w:t>
      </w:r>
    </w:p>
    <w:p w:rsidR="003A6F22" w:rsidRDefault="003A6F22" w:rsidP="003A6F22">
      <w:pPr>
        <w:spacing w:line="560" w:lineRule="exact"/>
        <w:ind w:firstLineChars="150" w:firstLine="452"/>
        <w:rPr>
          <w:rFonts w:ascii="仿宋" w:eastAsia="仿宋" w:hAnsi="仿宋"/>
          <w:b/>
          <w:sz w:val="30"/>
          <w:szCs w:val="30"/>
        </w:rPr>
      </w:pPr>
      <w:r>
        <w:rPr>
          <w:rFonts w:ascii="仿宋" w:eastAsia="仿宋" w:hAnsi="仿宋" w:hint="eastAsia"/>
          <w:b/>
          <w:sz w:val="30"/>
          <w:szCs w:val="30"/>
        </w:rPr>
        <w:t>（五）巩固工作成果</w:t>
      </w:r>
    </w:p>
    <w:p w:rsidR="003A6F22" w:rsidRDefault="003A6F22" w:rsidP="003A6F22">
      <w:pPr>
        <w:spacing w:line="560" w:lineRule="exact"/>
        <w:ind w:firstLineChars="200" w:firstLine="600"/>
        <w:rPr>
          <w:rFonts w:ascii="仿宋" w:eastAsia="仿宋" w:hAnsi="仿宋"/>
          <w:sz w:val="30"/>
          <w:szCs w:val="30"/>
        </w:rPr>
      </w:pPr>
      <w:r>
        <w:rPr>
          <w:rFonts w:ascii="仿宋" w:eastAsia="仿宋" w:hAnsi="仿宋" w:hint="eastAsia"/>
          <w:sz w:val="30"/>
          <w:szCs w:val="30"/>
        </w:rPr>
        <w:t>以党史学习教育为主题召开专题组织生活会，党员领导干部以普通党员身份参加所在支部组织生活。围绕党史学习教育组织开展党员领导干部民主生活会，认真进行党性分析，开展批评和自我批评，检验“我为师生办实事”实践活动成效。</w:t>
      </w:r>
    </w:p>
    <w:p w:rsidR="003A6F22" w:rsidRDefault="003A6F22" w:rsidP="003A6F22">
      <w:pPr>
        <w:spacing w:line="560" w:lineRule="exact"/>
        <w:ind w:firstLineChars="200" w:firstLine="602"/>
        <w:rPr>
          <w:rFonts w:ascii="仿宋" w:eastAsia="仿宋" w:hAnsi="仿宋"/>
          <w:b/>
          <w:sz w:val="30"/>
          <w:szCs w:val="30"/>
        </w:rPr>
      </w:pPr>
      <w:r>
        <w:rPr>
          <w:rFonts w:ascii="仿宋" w:eastAsia="仿宋" w:hAnsi="仿宋" w:hint="eastAsia"/>
          <w:b/>
          <w:sz w:val="30"/>
          <w:szCs w:val="30"/>
        </w:rPr>
        <w:t>四、组织保障</w:t>
      </w:r>
    </w:p>
    <w:p w:rsidR="003A6F22" w:rsidRDefault="003A6F22" w:rsidP="003A6F22">
      <w:pPr>
        <w:spacing w:line="560" w:lineRule="exact"/>
        <w:ind w:firstLineChars="150" w:firstLine="452"/>
        <w:rPr>
          <w:rFonts w:ascii="仿宋" w:eastAsia="仿宋" w:hAnsi="仿宋"/>
          <w:sz w:val="30"/>
          <w:szCs w:val="30"/>
        </w:rPr>
      </w:pPr>
      <w:r>
        <w:rPr>
          <w:rFonts w:ascii="仿宋" w:eastAsia="仿宋" w:hAnsi="仿宋" w:hint="eastAsia"/>
          <w:b/>
          <w:sz w:val="30"/>
          <w:szCs w:val="30"/>
        </w:rPr>
        <w:lastRenderedPageBreak/>
        <w:t>（一）强化组织领导与责任落实。</w:t>
      </w:r>
      <w:r>
        <w:rPr>
          <w:rFonts w:ascii="仿宋" w:eastAsia="仿宋" w:hAnsi="仿宋" w:hint="eastAsia"/>
          <w:sz w:val="30"/>
          <w:szCs w:val="30"/>
        </w:rPr>
        <w:t>将党史学习教育作为重大政治任务，成立党史学习教育领导小组，制定工作方案，召开党史学习教育布置会，广泛动员，加强学习教育统筹谋划，抓好组织实施,防止形式主义，做到切合实际、生动有效。院党委书记要带头学、带头讲、带头做，切实担起第一责任人责任。</w:t>
      </w:r>
    </w:p>
    <w:p w:rsidR="003A6F22" w:rsidRDefault="003A6F22" w:rsidP="0044210F">
      <w:pPr>
        <w:spacing w:line="560" w:lineRule="exact"/>
        <w:ind w:firstLineChars="150" w:firstLine="452"/>
        <w:rPr>
          <w:rFonts w:ascii="仿宋" w:eastAsia="仿宋" w:hAnsi="仿宋"/>
          <w:sz w:val="30"/>
          <w:szCs w:val="30"/>
        </w:rPr>
      </w:pPr>
      <w:r>
        <w:rPr>
          <w:rFonts w:ascii="仿宋" w:eastAsia="仿宋" w:hAnsi="仿宋" w:hint="eastAsia"/>
          <w:b/>
          <w:sz w:val="30"/>
          <w:szCs w:val="30"/>
        </w:rPr>
        <w:t>（二）强化督促指导与宣传报道。</w:t>
      </w:r>
      <w:r>
        <w:rPr>
          <w:rFonts w:ascii="仿宋" w:eastAsia="仿宋" w:hAnsi="仿宋" w:hint="eastAsia"/>
          <w:sz w:val="30"/>
          <w:szCs w:val="30"/>
        </w:rPr>
        <w:t>院党委对各党支部开展督促指导，及时沟通</w:t>
      </w:r>
      <w:r w:rsidR="002B4112">
        <w:rPr>
          <w:rFonts w:ascii="仿宋" w:eastAsia="仿宋" w:hAnsi="仿宋" w:hint="eastAsia"/>
          <w:sz w:val="30"/>
          <w:szCs w:val="30"/>
        </w:rPr>
        <w:t>，检</w:t>
      </w:r>
      <w:r w:rsidR="0044210F">
        <w:rPr>
          <w:rFonts w:ascii="仿宋" w:eastAsia="仿宋" w:hAnsi="仿宋" w:hint="eastAsia"/>
          <w:sz w:val="30"/>
          <w:szCs w:val="30"/>
        </w:rPr>
        <w:t>查学习教育开展情况，推动上级有关</w:t>
      </w:r>
      <w:r>
        <w:rPr>
          <w:rFonts w:ascii="仿宋" w:eastAsia="仿宋" w:hAnsi="仿宋" w:hint="eastAsia"/>
          <w:sz w:val="30"/>
          <w:szCs w:val="30"/>
        </w:rPr>
        <w:t>要求落实落细。通过学院网站、</w:t>
      </w:r>
      <w:proofErr w:type="gramStart"/>
      <w:r>
        <w:rPr>
          <w:rFonts w:ascii="仿宋" w:eastAsia="仿宋" w:hAnsi="仿宋" w:hint="eastAsia"/>
          <w:sz w:val="30"/>
          <w:szCs w:val="30"/>
        </w:rPr>
        <w:t>微信公众号</w:t>
      </w:r>
      <w:proofErr w:type="gramEnd"/>
      <w:r>
        <w:rPr>
          <w:rFonts w:ascii="仿宋" w:eastAsia="仿宋" w:hAnsi="仿宋" w:hint="eastAsia"/>
          <w:sz w:val="30"/>
          <w:szCs w:val="30"/>
        </w:rPr>
        <w:t>“河海环境青年”及时进</w:t>
      </w:r>
      <w:r w:rsidR="00276B85">
        <w:rPr>
          <w:rFonts w:ascii="仿宋" w:eastAsia="仿宋" w:hAnsi="仿宋" w:hint="eastAsia"/>
          <w:sz w:val="30"/>
          <w:szCs w:val="30"/>
        </w:rPr>
        <w:t>行新闻报道，并积极向学校网站、</w:t>
      </w:r>
      <w:r w:rsidR="0044210F">
        <w:rPr>
          <w:rFonts w:ascii="仿宋" w:eastAsia="仿宋" w:hAnsi="仿宋" w:hint="eastAsia"/>
          <w:sz w:val="30"/>
          <w:szCs w:val="30"/>
        </w:rPr>
        <w:t>校外媒体报送优秀案例，</w:t>
      </w:r>
      <w:r>
        <w:rPr>
          <w:rFonts w:ascii="仿宋" w:eastAsia="仿宋" w:hAnsi="仿宋" w:hint="eastAsia"/>
          <w:sz w:val="30"/>
          <w:szCs w:val="30"/>
        </w:rPr>
        <w:t>总结典型做法和工作成效。</w:t>
      </w:r>
    </w:p>
    <w:p w:rsidR="003A6F22" w:rsidRDefault="003A6F22" w:rsidP="003A6F22">
      <w:pPr>
        <w:spacing w:line="560" w:lineRule="exact"/>
        <w:rPr>
          <w:rFonts w:ascii="仿宋" w:eastAsia="仿宋" w:hAnsi="仿宋"/>
          <w:sz w:val="30"/>
          <w:szCs w:val="30"/>
        </w:rPr>
      </w:pPr>
    </w:p>
    <w:p w:rsidR="00BE2F56" w:rsidRPr="00685B2C" w:rsidRDefault="00BE2F56"/>
    <w:sectPr w:rsidR="00BE2F56" w:rsidRPr="00685B2C" w:rsidSect="00BE2F5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6F22"/>
    <w:rsid w:val="00276B85"/>
    <w:rsid w:val="002B4112"/>
    <w:rsid w:val="003A6F22"/>
    <w:rsid w:val="004053F5"/>
    <w:rsid w:val="0044210F"/>
    <w:rsid w:val="00685B2C"/>
    <w:rsid w:val="008F3D75"/>
    <w:rsid w:val="00BE2F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F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944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477</Words>
  <Characters>2725</Characters>
  <Application>Microsoft Office Word</Application>
  <DocSecurity>0</DocSecurity>
  <Lines>22</Lines>
  <Paragraphs>6</Paragraphs>
  <ScaleCrop>false</ScaleCrop>
  <Company>Sky123.Org</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5</cp:revision>
  <dcterms:created xsi:type="dcterms:W3CDTF">2021-03-30T06:58:00Z</dcterms:created>
  <dcterms:modified xsi:type="dcterms:W3CDTF">2021-03-31T01:21:00Z</dcterms:modified>
</cp:coreProperties>
</file>